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81" w:rsidRDefault="00173D81">
      <w:bookmarkStart w:id="0" w:name="_GoBack"/>
      <w:bookmarkEnd w:id="0"/>
      <w:r>
        <w:t>MOTIVOS</w:t>
      </w:r>
    </w:p>
    <w:p w:rsidR="00173D81" w:rsidRDefault="00173D81">
      <w:r>
        <w:t>En la asamblea de julio en la que tomamos la decisión se veían diferentes motivos dependiendo del tiempo que llevábamos en el Bah.</w:t>
      </w:r>
    </w:p>
    <w:p w:rsidR="00173D81" w:rsidRDefault="00173D81">
      <w:pPr>
        <w:rPr>
          <w:b/>
        </w:rPr>
      </w:pPr>
      <w:r>
        <w:t xml:space="preserve">En general </w:t>
      </w:r>
      <w:r w:rsidRPr="00173D81">
        <w:rPr>
          <w:b/>
        </w:rPr>
        <w:t>las personas que llevan menos tiempo</w:t>
      </w:r>
      <w:r>
        <w:rPr>
          <w:b/>
        </w:rPr>
        <w:t>:</w:t>
      </w:r>
    </w:p>
    <w:p w:rsidR="00173D81" w:rsidRPr="00173D81" w:rsidRDefault="00173D81" w:rsidP="00173D81">
      <w:pPr>
        <w:pStyle w:val="Prrafodelista"/>
        <w:numPr>
          <w:ilvl w:val="0"/>
          <w:numId w:val="1"/>
        </w:numPr>
        <w:rPr>
          <w:b/>
        </w:rPr>
      </w:pPr>
      <w:r>
        <w:t>se sentían poco motivadas con el proyecto, probablemente porque desde BAH Lavapiés no hemos sabido engancharlas e integrarlas en un grupo que estaba casi moribundo.</w:t>
      </w:r>
    </w:p>
    <w:p w:rsidR="002D171C" w:rsidRPr="002D171C" w:rsidRDefault="00173D81" w:rsidP="00173D81">
      <w:pPr>
        <w:pStyle w:val="Prrafodelista"/>
        <w:numPr>
          <w:ilvl w:val="0"/>
          <w:numId w:val="1"/>
        </w:numPr>
        <w:rPr>
          <w:b/>
        </w:rPr>
      </w:pPr>
      <w:r>
        <w:t xml:space="preserve">consideraban que la calidad y cantidad de verduras en la cesta no era </w:t>
      </w:r>
      <w:r w:rsidR="002D171C">
        <w:t>suficiente</w:t>
      </w:r>
    </w:p>
    <w:p w:rsidR="002D171C" w:rsidRDefault="002D171C" w:rsidP="002D171C">
      <w:r>
        <w:rPr>
          <w:b/>
        </w:rPr>
        <w:t xml:space="preserve">Las personas que llevamos más tiempo </w:t>
      </w:r>
      <w:r>
        <w:t>hablamos de muchas razones:</w:t>
      </w:r>
    </w:p>
    <w:p w:rsidR="002D171C" w:rsidRDefault="00C92AA8" w:rsidP="00CC0E1A">
      <w:r>
        <w:t>F</w:t>
      </w:r>
      <w:r w:rsidR="002D171C">
        <w:t>alta de motiv</w:t>
      </w:r>
      <w:r>
        <w:t>ación con el proyecto político:</w:t>
      </w:r>
    </w:p>
    <w:p w:rsidR="002D171C" w:rsidRDefault="002D171C" w:rsidP="002D171C">
      <w:pPr>
        <w:pStyle w:val="Prrafodelista"/>
        <w:numPr>
          <w:ilvl w:val="1"/>
          <w:numId w:val="2"/>
        </w:numPr>
      </w:pPr>
      <w:r>
        <w:t>Algunas personas se mostraban cansadas</w:t>
      </w:r>
    </w:p>
    <w:p w:rsidR="00EB4B41" w:rsidRDefault="002D171C" w:rsidP="002D171C">
      <w:pPr>
        <w:pStyle w:val="Prrafodelista"/>
        <w:numPr>
          <w:ilvl w:val="1"/>
          <w:numId w:val="2"/>
        </w:numPr>
      </w:pPr>
      <w:r>
        <w:t>Otras hablan de que su implicación política personal se ha trasladado a otros colectivos y el BAH ha dejado de ser un grup</w:t>
      </w:r>
      <w:r w:rsidR="00EB4B41">
        <w:t>o de acción política para ellas</w:t>
      </w:r>
    </w:p>
    <w:p w:rsidR="0077794F" w:rsidRDefault="00EB4B41" w:rsidP="002D171C">
      <w:pPr>
        <w:pStyle w:val="Prrafodelista"/>
        <w:numPr>
          <w:ilvl w:val="1"/>
          <w:numId w:val="2"/>
        </w:numPr>
      </w:pPr>
      <w:r>
        <w:t>También se habla de desmotiva</w:t>
      </w:r>
      <w:r w:rsidR="00194C37">
        <w:t xml:space="preserve">ción ante nuestra </w:t>
      </w:r>
      <w:r>
        <w:t>falta de respuesta política a la crisis social que vivimos. Coincidimos en pensar que el BAH para nosotras ha sido una escuela de participación e implicación política</w:t>
      </w:r>
      <w:r w:rsidR="0077794F">
        <w:t xml:space="preserve"> que en el pasado fue capaz de construir alternativas. Hoy, sin embargo, no somos capaces de adaptarnos a una nueva realidad</w:t>
      </w:r>
      <w:r w:rsidR="00194C37">
        <w:t>, dar respuestas nuevas a una sociedad que ha cambiado mucho</w:t>
      </w:r>
      <w:r w:rsidR="0077794F">
        <w:t xml:space="preserve"> y nuestra propia desidia nos lleva a </w:t>
      </w:r>
      <w:r w:rsidR="00194C37">
        <w:t>“</w:t>
      </w:r>
      <w:r w:rsidR="0077794F">
        <w:t>solucionar</w:t>
      </w:r>
      <w:r w:rsidR="00194C37">
        <w:t>”</w:t>
      </w:r>
      <w:r w:rsidR="0077794F">
        <w:t xml:space="preserve"> las cosas con la creación de comisiones que luego no conseguimos que funcionen.</w:t>
      </w:r>
      <w:r w:rsidR="00194C37">
        <w:t xml:space="preserve"> (Por ejemplo, lo que pasó en el último plenario o en el conflicto de género en el que nosotras promovimos una serie de soluciones y luego no tuvimos la coherencia de responder como se merecía). La palabra comisión es un parche.</w:t>
      </w:r>
    </w:p>
    <w:p w:rsidR="0077794F" w:rsidRDefault="0077794F" w:rsidP="002D171C">
      <w:pPr>
        <w:pStyle w:val="Prrafodelista"/>
        <w:numPr>
          <w:ilvl w:val="1"/>
          <w:numId w:val="2"/>
        </w:numPr>
      </w:pPr>
      <w:r>
        <w:t>Hablamos de la simplificación del proyecto. Ponemos la energía en la gestión diaria del BAH, pero no somos capaces de pensar más allá. Hemos perdido la relación y participación en otros movimientos sociales. Creemos que no existimos como colectivo político.</w:t>
      </w:r>
    </w:p>
    <w:p w:rsidR="00194C37" w:rsidRDefault="0077794F" w:rsidP="002D171C">
      <w:pPr>
        <w:pStyle w:val="Prrafodelista"/>
        <w:numPr>
          <w:ilvl w:val="1"/>
          <w:numId w:val="2"/>
        </w:numPr>
      </w:pPr>
      <w:r>
        <w:t>Creemos que las crisis del GG, que son cíclicas y bastante frecuentes</w:t>
      </w:r>
      <w:r w:rsidR="00CC0E1A">
        <w:t>,</w:t>
      </w:r>
      <w:r w:rsidR="00194C37">
        <w:t xml:space="preserve"> afectan demasiado a todo el BAH, lo que nos hace pensar en la excesiva dependencia del grupo de la huerta. Creemos que esa dependencia no conseguimos compensarla con comisiones fuertes.</w:t>
      </w:r>
    </w:p>
    <w:p w:rsidR="00194C37" w:rsidRDefault="00194C37" w:rsidP="002D171C">
      <w:pPr>
        <w:pStyle w:val="Prrafodelista"/>
        <w:numPr>
          <w:ilvl w:val="1"/>
          <w:numId w:val="2"/>
        </w:numPr>
      </w:pPr>
      <w:r>
        <w:t xml:space="preserve">Hablamos también de que nos centramos demasiado en lo urgente y dejamos lo </w:t>
      </w:r>
      <w:r w:rsidR="00CC0E1A">
        <w:t>importante relegado</w:t>
      </w:r>
      <w:r>
        <w:t>.</w:t>
      </w:r>
    </w:p>
    <w:p w:rsidR="0016064F" w:rsidRDefault="00194C37" w:rsidP="002D171C">
      <w:pPr>
        <w:pStyle w:val="Prrafodelista"/>
        <w:numPr>
          <w:ilvl w:val="1"/>
          <w:numId w:val="2"/>
        </w:numPr>
      </w:pPr>
      <w:r>
        <w:t>Creemos que nos ha faltado responsabilidad cuando como grupo hemos embarcado al BAH en tratar de generar propuestas políticas y luego no hemos respondido como debíamos (podemos aquí volver a repetir el conflicto de género o repensar el BAH...)</w:t>
      </w:r>
    </w:p>
    <w:p w:rsidR="00173D81" w:rsidRPr="002D171C" w:rsidRDefault="0016064F" w:rsidP="002D171C">
      <w:pPr>
        <w:pStyle w:val="Prrafodelista"/>
        <w:numPr>
          <w:ilvl w:val="1"/>
          <w:numId w:val="2"/>
        </w:numPr>
      </w:pPr>
      <w:r>
        <w:lastRenderedPageBreak/>
        <w:t>Tampoco hemos sabido dar respuesta al cada vez mayor número de padres y madres para los que los horarios BAH son incompatibles.</w:t>
      </w:r>
    </w:p>
    <w:p w:rsidR="00194C37" w:rsidRDefault="00194C37" w:rsidP="00194C37"/>
    <w:p w:rsidR="00194C37" w:rsidRDefault="00C92AA8" w:rsidP="00194C37">
      <w:r>
        <w:t>L</w:t>
      </w:r>
      <w:r w:rsidR="00194C37">
        <w:t xml:space="preserve">a desintegración del </w:t>
      </w:r>
      <w:r w:rsidR="00194C37" w:rsidRPr="00CC0E1A">
        <w:rPr>
          <w:b/>
        </w:rPr>
        <w:t>BAH Lavapiés como grupo</w:t>
      </w:r>
      <w:r w:rsidR="00194C37">
        <w:t>:</w:t>
      </w:r>
    </w:p>
    <w:p w:rsidR="00864166" w:rsidRDefault="00194C37" w:rsidP="00194C37">
      <w:pPr>
        <w:pStyle w:val="Prrafodelista"/>
        <w:numPr>
          <w:ilvl w:val="0"/>
          <w:numId w:val="3"/>
        </w:numPr>
      </w:pPr>
      <w:r>
        <w:t xml:space="preserve">Una de los temas fundamentales para nosotras ha sido Tabacalera. Pensamos que nos ha ocupado tanta energía e implicación en comisiones, asambleas y turnos que hemos descuidado </w:t>
      </w:r>
      <w:r w:rsidR="00864166">
        <w:t>el BAH. Fue una decisión que tomamos conscientes de lo que hacíamos, pero ha acabado por agotarnos y probablemente sea una de las principales razones de esta decisión.</w:t>
      </w:r>
    </w:p>
    <w:p w:rsidR="00864166" w:rsidRDefault="00864166" w:rsidP="00194C37">
      <w:pPr>
        <w:pStyle w:val="Prrafodelista"/>
        <w:numPr>
          <w:ilvl w:val="0"/>
          <w:numId w:val="3"/>
        </w:numPr>
      </w:pPr>
      <w:r>
        <w:t>Tabacalera por sus características también ha minado mucho nuestra cohesión como grupo, el lugar de reparto</w:t>
      </w:r>
      <w:r w:rsidR="00CC0E1A">
        <w:t xml:space="preserve"> era bastante infernal e invitab</w:t>
      </w:r>
      <w:r>
        <w:t>a poco o nada a quedarse, dejamos de vernos en los repartos y el colmo ha sido que mucha gente se hizo copias de llaves y pasó a recoger cuando le venía bien contribuyendo a esa desintegración.</w:t>
      </w:r>
    </w:p>
    <w:p w:rsidR="00864166" w:rsidRDefault="00864166" w:rsidP="00194C37">
      <w:pPr>
        <w:pStyle w:val="Prrafodelista"/>
        <w:numPr>
          <w:ilvl w:val="0"/>
          <w:numId w:val="3"/>
        </w:numPr>
      </w:pPr>
      <w:r>
        <w:t>Además de dejar de respetar nuestros horarios, también dejamos de asistir a las asambleas de grupo, cada vez menos numerosas en los últimos años.</w:t>
      </w:r>
    </w:p>
    <w:p w:rsidR="00864166" w:rsidRDefault="00864166" w:rsidP="00194C37">
      <w:pPr>
        <w:pStyle w:val="Prrafodelista"/>
        <w:numPr>
          <w:ilvl w:val="0"/>
          <w:numId w:val="3"/>
        </w:numPr>
      </w:pPr>
      <w:r>
        <w:t>Hemos descuidado tanto al grupo y nos hemos gestionado tan mal que ya no hay grupo.</w:t>
      </w:r>
    </w:p>
    <w:p w:rsidR="008B6501" w:rsidRDefault="00864166" w:rsidP="00194C37">
      <w:pPr>
        <w:pStyle w:val="Prrafodelista"/>
        <w:numPr>
          <w:ilvl w:val="0"/>
          <w:numId w:val="3"/>
        </w:numPr>
      </w:pPr>
      <w:r>
        <w:t xml:space="preserve">Cada vez se han descuidado más las nuevas incorporaciones. Siendo un grupo tan grande y resistiéndonos a bajar bolsas hemos provocado que </w:t>
      </w:r>
      <w:r w:rsidR="00CC0E1A">
        <w:t>las personas nuevas</w:t>
      </w:r>
      <w:r>
        <w:t xml:space="preserve"> entraran sin compromisos, no se integraran ni entendieran en qué tipo de grupo estaban, no entendieran sus compromisos cuando las “viejas” tampoco los cumplíamos. Creemos que hemos priorizado ocupar las bolsas libres sobre cualquier otra cosa </w:t>
      </w:r>
      <w:r w:rsidR="008B6501">
        <w:t>convirtiendo la incorporación casi en un problema de dinero.</w:t>
      </w:r>
    </w:p>
    <w:p w:rsidR="0016064F" w:rsidRDefault="008B6501" w:rsidP="00194C37">
      <w:pPr>
        <w:pStyle w:val="Prrafodelista"/>
        <w:numPr>
          <w:ilvl w:val="0"/>
          <w:numId w:val="3"/>
        </w:numPr>
      </w:pPr>
      <w:r>
        <w:t xml:space="preserve">Se ha ido mucha gente que llevaba </w:t>
      </w:r>
      <w:r w:rsidR="0016064F">
        <w:t xml:space="preserve">mucho tiempo </w:t>
      </w:r>
      <w:r w:rsidR="005E7614">
        <w:t>y ha desestabilizado el grupo, casi cada vez que ibas al reparto había alguien nuevo.</w:t>
      </w:r>
    </w:p>
    <w:p w:rsidR="0016064F" w:rsidRDefault="0016064F" w:rsidP="00194C37">
      <w:pPr>
        <w:pStyle w:val="Prrafodelista"/>
        <w:numPr>
          <w:ilvl w:val="0"/>
          <w:numId w:val="3"/>
        </w:numPr>
      </w:pPr>
      <w:r>
        <w:t>Creemos que uno de los problemas ha sido ser un grupo tan grande, probablemente lo podríamos haber afrontado de otra manera si lo hubiésemos reducido</w:t>
      </w:r>
    </w:p>
    <w:p w:rsidR="0016064F" w:rsidRDefault="0016064F" w:rsidP="00194C37">
      <w:pPr>
        <w:pStyle w:val="Prrafodelista"/>
        <w:numPr>
          <w:ilvl w:val="0"/>
          <w:numId w:val="3"/>
        </w:numPr>
      </w:pPr>
      <w:r>
        <w:t>Cuando hablamos de personas nuevas con falta de implicación también tenemos que decir que en los últimos años también entre esas personas nuevas ha llegado gente que ha cogido el toro por los cuernos, han sido dinamizadoras del grupo, nos han sostenido, han tirado de nosotras y finalmente también las hemos quemado.</w:t>
      </w:r>
    </w:p>
    <w:p w:rsidR="005E7614" w:rsidRDefault="0016064F" w:rsidP="0016064F">
      <w:pPr>
        <w:pStyle w:val="Prrafodelista"/>
        <w:numPr>
          <w:ilvl w:val="0"/>
          <w:numId w:val="3"/>
        </w:numPr>
      </w:pPr>
      <w:r>
        <w:t>Cuando hablamos en julio coincidíamos casi todas en la sensación de culpa porque sabíamos que no estábamos asumiendo el BAH, lo estábamos desvirtuando como grupo político y lo estábamos convirtiendo en un mero grupo de consumo con un poco más de participación.</w:t>
      </w:r>
    </w:p>
    <w:p w:rsidR="0016064F" w:rsidRDefault="0016064F" w:rsidP="005E7614">
      <w:pPr>
        <w:pStyle w:val="Prrafodelista"/>
      </w:pPr>
    </w:p>
    <w:p w:rsidR="0016064F" w:rsidRDefault="0016064F" w:rsidP="0016064F">
      <w:r>
        <w:t xml:space="preserve">Por último también nos gustaría compartir algunas </w:t>
      </w:r>
      <w:r w:rsidRPr="00CC0E1A">
        <w:rPr>
          <w:b/>
        </w:rPr>
        <w:t>cosas positivas</w:t>
      </w:r>
      <w:r>
        <w:t xml:space="preserve"> que dijimos:</w:t>
      </w:r>
    </w:p>
    <w:p w:rsidR="00CC0E1A" w:rsidRDefault="0016064F" w:rsidP="00CC0E1A">
      <w:pPr>
        <w:pStyle w:val="Prrafodelista"/>
        <w:numPr>
          <w:ilvl w:val="0"/>
          <w:numId w:val="4"/>
        </w:numPr>
      </w:pPr>
      <w:r>
        <w:t xml:space="preserve">Creemos que </w:t>
      </w:r>
      <w:r w:rsidR="00CC0E1A">
        <w:t>puede ser positivo para el BAH bajar de personas, pocas pero con mayor implicación seguro que está mejor que muchas desmotivadas.</w:t>
      </w:r>
    </w:p>
    <w:p w:rsidR="00CC0E1A" w:rsidRDefault="00CC0E1A" w:rsidP="00CC0E1A">
      <w:pPr>
        <w:pStyle w:val="Prrafodelista"/>
        <w:numPr>
          <w:ilvl w:val="0"/>
          <w:numId w:val="4"/>
        </w:numPr>
      </w:pPr>
      <w:r>
        <w:lastRenderedPageBreak/>
        <w:t>Las personas que se quedan de nuestro grupo son casi todas nuevas  y con ganas de reinventarse, confiamos en que lo lleven adelante y construyan algo mejor que lo que teníamos ahora.</w:t>
      </w:r>
    </w:p>
    <w:p w:rsidR="00173D81" w:rsidRDefault="00CC0E1A" w:rsidP="00CC0E1A">
      <w:pPr>
        <w:pStyle w:val="Prrafodelista"/>
        <w:numPr>
          <w:ilvl w:val="0"/>
          <w:numId w:val="4"/>
        </w:numPr>
      </w:pPr>
      <w:r>
        <w:t>Nos vamos con mucha pena y pensando que a nosotras el BAH nos ha dado una bagaje ideológico muy importante y con la alegría de saber que hemos participado en un colectivo que ha sido escuela de movimientos sociales y ha contribuido a cambiar formas de ver, de relacionarse, de producir, de consumir, de compartir, e incluso, de construir Perales, donde en los últimos años han aparecido muchos otros grupos, a lo mejor un poco al calorcito del esfuerzo y la ilusión en estos últimos 14 años.</w:t>
      </w:r>
    </w:p>
    <w:sectPr w:rsidR="00173D81" w:rsidSect="00173D8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0DDD"/>
    <w:multiLevelType w:val="hybridMultilevel"/>
    <w:tmpl w:val="FCFC0F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4175F7"/>
    <w:multiLevelType w:val="hybridMultilevel"/>
    <w:tmpl w:val="5BBC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A6174A"/>
    <w:multiLevelType w:val="hybridMultilevel"/>
    <w:tmpl w:val="3EC80B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B77C57"/>
    <w:multiLevelType w:val="hybridMultilevel"/>
    <w:tmpl w:val="DEA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81"/>
    <w:rsid w:val="0016064F"/>
    <w:rsid w:val="00173D81"/>
    <w:rsid w:val="00194C37"/>
    <w:rsid w:val="002D171C"/>
    <w:rsid w:val="002F5873"/>
    <w:rsid w:val="005E7614"/>
    <w:rsid w:val="0077794F"/>
    <w:rsid w:val="00864166"/>
    <w:rsid w:val="008B6501"/>
    <w:rsid w:val="00B0680F"/>
    <w:rsid w:val="00C92AA8"/>
    <w:rsid w:val="00CC0E1A"/>
    <w:rsid w:val="00EB4B41"/>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lsdException w:name="Strong" w:uiPriority="22"/>
  </w:latentStyles>
  <w:style w:type="paragraph" w:default="1" w:styleId="Normal">
    <w:name w:val="Normal"/>
    <w:qFormat/>
    <w:rsid w:val="00C224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3D81"/>
    <w:pPr>
      <w:ind w:left="720"/>
      <w:contextualSpacing/>
    </w:pPr>
  </w:style>
  <w:style w:type="character" w:styleId="Textoennegrita">
    <w:name w:val="Strong"/>
    <w:basedOn w:val="Fuentedeprrafopredeter"/>
    <w:uiPriority w:val="22"/>
    <w:rsid w:val="00CC0E1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lsdException w:name="Strong" w:uiPriority="22"/>
  </w:latentStyles>
  <w:style w:type="paragraph" w:default="1" w:styleId="Normal">
    <w:name w:val="Normal"/>
    <w:qFormat/>
    <w:rsid w:val="00C224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3D81"/>
    <w:pPr>
      <w:ind w:left="720"/>
      <w:contextualSpacing/>
    </w:pPr>
  </w:style>
  <w:style w:type="character" w:styleId="Textoennegrita">
    <w:name w:val="Strong"/>
    <w:basedOn w:val="Fuentedeprrafopredeter"/>
    <w:uiPriority w:val="22"/>
    <w:rsid w:val="00CC0E1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4783</Characters>
  <Application>Microsoft Office Word</Application>
  <DocSecurity>0</DocSecurity>
  <Lines>39</Lines>
  <Paragraphs>11</Paragraphs>
  <ScaleCrop>false</ScaleCrop>
  <Company>futj</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2014-10-12T14:25:00Z</dcterms:created>
  <dcterms:modified xsi:type="dcterms:W3CDTF">2014-10-12T14:25:00Z</dcterms:modified>
</cp:coreProperties>
</file>